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E7" w:rsidRPr="004146AC" w:rsidRDefault="007110E7" w:rsidP="007110E7">
      <w:pPr>
        <w:rPr>
          <w:b/>
          <w:sz w:val="40"/>
          <w:szCs w:val="40"/>
        </w:rPr>
      </w:pPr>
      <w:r w:rsidRPr="004146AC">
        <w:rPr>
          <w:b/>
          <w:sz w:val="40"/>
          <w:szCs w:val="40"/>
        </w:rPr>
        <w:t>L’UNICO MAESTRO</w:t>
      </w:r>
    </w:p>
    <w:p w:rsidR="007110E7" w:rsidRDefault="007110E7" w:rsidP="007110E7">
      <w:pPr>
        <w:pStyle w:val="Titolo5"/>
        <w:numPr>
          <w:ilvl w:val="0"/>
          <w:numId w:val="0"/>
        </w:numPr>
      </w:pPr>
    </w:p>
    <w:p w:rsidR="007110E7" w:rsidRPr="00316934" w:rsidRDefault="007110E7" w:rsidP="007110E7">
      <w:pPr>
        <w:rPr>
          <w:b/>
          <w:bCs/>
          <w:sz w:val="32"/>
          <w:szCs w:val="32"/>
        </w:rPr>
      </w:pPr>
      <w:r w:rsidRPr="00316934">
        <w:rPr>
          <w:sz w:val="32"/>
          <w:szCs w:val="32"/>
        </w:rPr>
        <w:t>Le mie mani, con le tue possono fare meraviglie,</w:t>
      </w:r>
      <w:r w:rsidRPr="00316934">
        <w:rPr>
          <w:sz w:val="32"/>
          <w:szCs w:val="32"/>
        </w:rPr>
        <w:br/>
        <w:t>possono stringere, perdonare e costruire cattedrali.</w:t>
      </w:r>
      <w:r w:rsidRPr="00316934">
        <w:rPr>
          <w:sz w:val="32"/>
          <w:szCs w:val="32"/>
        </w:rPr>
        <w:br/>
        <w:t>Possono dare da mangiare e far fiorire una preghiera.</w:t>
      </w:r>
      <w:r w:rsidRPr="00316934">
        <w:rPr>
          <w:sz w:val="32"/>
          <w:szCs w:val="32"/>
        </w:rPr>
        <w:br/>
      </w:r>
    </w:p>
    <w:p w:rsidR="007110E7" w:rsidRPr="00316934" w:rsidRDefault="007110E7" w:rsidP="007110E7">
      <w:pPr>
        <w:rPr>
          <w:sz w:val="32"/>
          <w:szCs w:val="32"/>
        </w:rPr>
      </w:pPr>
      <w:r w:rsidRPr="00316934">
        <w:rPr>
          <w:b/>
          <w:bCs/>
          <w:sz w:val="32"/>
          <w:szCs w:val="32"/>
        </w:rPr>
        <w:t>Perché tu, solo tu, solo Tu sei il mio Maestro e insegnami</w:t>
      </w:r>
      <w:r w:rsidRPr="00316934">
        <w:rPr>
          <w:b/>
          <w:bCs/>
          <w:sz w:val="32"/>
          <w:szCs w:val="32"/>
        </w:rPr>
        <w:br/>
        <w:t>ad amare come hai fatto Tu con me se lo vuoi</w:t>
      </w:r>
      <w:r w:rsidRPr="00316934">
        <w:rPr>
          <w:b/>
          <w:bCs/>
          <w:sz w:val="32"/>
          <w:szCs w:val="32"/>
        </w:rPr>
        <w:br/>
        <w:t>io lo grido a tutto il mondo che Tu sei,</w:t>
      </w:r>
      <w:r w:rsidRPr="00316934">
        <w:rPr>
          <w:b/>
          <w:bCs/>
          <w:sz w:val="32"/>
          <w:szCs w:val="32"/>
        </w:rPr>
        <w:br/>
        <w:t>l'unico Maestro sei per me.</w:t>
      </w:r>
      <w:r w:rsidRPr="00316934">
        <w:rPr>
          <w:sz w:val="32"/>
          <w:szCs w:val="32"/>
        </w:rPr>
        <w:br/>
      </w:r>
    </w:p>
    <w:p w:rsidR="007110E7" w:rsidRPr="00316934" w:rsidRDefault="007110E7" w:rsidP="007110E7">
      <w:pPr>
        <w:rPr>
          <w:b/>
          <w:bCs/>
          <w:sz w:val="32"/>
          <w:szCs w:val="32"/>
        </w:rPr>
      </w:pPr>
      <w:r w:rsidRPr="00316934">
        <w:rPr>
          <w:sz w:val="32"/>
          <w:szCs w:val="32"/>
        </w:rPr>
        <w:t>I miei piedi, con i tuoi, possono fare strade nuove </w:t>
      </w:r>
      <w:r w:rsidRPr="00316934">
        <w:rPr>
          <w:sz w:val="32"/>
          <w:szCs w:val="32"/>
        </w:rPr>
        <w:br/>
        <w:t>possono correre, riposare, sentirsi a casa in questo mondo. </w:t>
      </w:r>
      <w:r w:rsidRPr="00316934">
        <w:rPr>
          <w:sz w:val="32"/>
          <w:szCs w:val="32"/>
        </w:rPr>
        <w:br/>
        <w:t xml:space="preserve">Possono mettere radici e passo </w:t>
      </w:r>
      <w:proofErr w:type="spellStart"/>
      <w:r w:rsidRPr="00316934">
        <w:rPr>
          <w:sz w:val="32"/>
          <w:szCs w:val="32"/>
        </w:rPr>
        <w:t>passo</w:t>
      </w:r>
      <w:proofErr w:type="spellEnd"/>
      <w:r w:rsidRPr="00316934">
        <w:rPr>
          <w:sz w:val="32"/>
          <w:szCs w:val="32"/>
        </w:rPr>
        <w:t xml:space="preserve"> camminare. </w:t>
      </w:r>
      <w:r w:rsidRPr="00316934">
        <w:rPr>
          <w:b/>
          <w:bCs/>
          <w:sz w:val="32"/>
          <w:szCs w:val="32"/>
        </w:rPr>
        <w:t>RIT.</w:t>
      </w:r>
    </w:p>
    <w:p w:rsidR="007110E7" w:rsidRPr="00316934" w:rsidRDefault="007110E7" w:rsidP="007110E7">
      <w:pPr>
        <w:rPr>
          <w:b/>
          <w:bCs/>
          <w:sz w:val="32"/>
          <w:szCs w:val="32"/>
        </w:rPr>
      </w:pPr>
      <w:r w:rsidRPr="00316934">
        <w:rPr>
          <w:sz w:val="32"/>
          <w:szCs w:val="32"/>
        </w:rPr>
        <w:br/>
        <w:t>Questi occhi, con i tuoi, potran vedere meraviglie, </w:t>
      </w:r>
      <w:r w:rsidRPr="00316934">
        <w:rPr>
          <w:sz w:val="32"/>
          <w:szCs w:val="32"/>
        </w:rPr>
        <w:br/>
        <w:t>potranno piangere, luccicare, guardare oltre ogni frontiera. </w:t>
      </w:r>
      <w:r w:rsidRPr="00316934">
        <w:rPr>
          <w:sz w:val="32"/>
          <w:szCs w:val="32"/>
        </w:rPr>
        <w:br/>
        <w:t xml:space="preserve">Potranno amare più di ieri, se sanno insieme a te sognare. </w:t>
      </w:r>
      <w:r w:rsidRPr="00316934">
        <w:rPr>
          <w:b/>
          <w:bCs/>
          <w:sz w:val="32"/>
          <w:szCs w:val="32"/>
        </w:rPr>
        <w:t>RIT.</w:t>
      </w:r>
    </w:p>
    <w:p w:rsidR="007110E7" w:rsidRPr="00316934" w:rsidRDefault="007110E7" w:rsidP="007110E7">
      <w:pPr>
        <w:rPr>
          <w:rStyle w:val="Enfasigrassetto"/>
          <w:sz w:val="32"/>
          <w:szCs w:val="32"/>
        </w:rPr>
      </w:pPr>
      <w:r w:rsidRPr="00316934">
        <w:rPr>
          <w:sz w:val="32"/>
          <w:szCs w:val="32"/>
        </w:rPr>
        <w:br/>
        <w:t>Tu sei il corpo, noi le membra, noi siamo un'unica preghiera, </w:t>
      </w:r>
      <w:r w:rsidRPr="00316934">
        <w:rPr>
          <w:sz w:val="32"/>
          <w:szCs w:val="32"/>
        </w:rPr>
        <w:br/>
        <w:t>Tu sei il Maestro, noi i testimoni, della parola del Vangelo. </w:t>
      </w:r>
      <w:r w:rsidRPr="00316934">
        <w:rPr>
          <w:sz w:val="32"/>
          <w:szCs w:val="32"/>
        </w:rPr>
        <w:br/>
        <w:t xml:space="preserve">Possiamo vivere felici, in questa chiesa che rinasce. </w:t>
      </w:r>
      <w:r w:rsidRPr="00316934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110E7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2016-12-27T09:29:00Z</dcterms:created>
  <dcterms:modified xsi:type="dcterms:W3CDTF">2016-12-27T09:29:00Z</dcterms:modified>
</cp:coreProperties>
</file>